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3523" w14:textId="77777777" w:rsidR="0028279A" w:rsidRPr="00766432" w:rsidRDefault="0028279A" w:rsidP="0028279A">
      <w:pPr>
        <w:jc w:val="center"/>
        <w:rPr>
          <w:rFonts w:ascii="Algerian" w:hAnsi="Algerian"/>
          <w:b/>
          <w:sz w:val="22"/>
        </w:rPr>
      </w:pPr>
      <w:r>
        <w:rPr>
          <w:rFonts w:ascii="Algerian" w:hAnsi="Algerian"/>
          <w:b/>
          <w:sz w:val="40"/>
          <w:bdr w:val="single" w:sz="4" w:space="0" w:color="auto"/>
        </w:rPr>
        <w:t>     </w:t>
      </w:r>
      <w:r w:rsidRPr="0028279A">
        <w:rPr>
          <w:rFonts w:ascii="Algerian" w:hAnsi="Algerian"/>
          <w:b/>
          <w:color w:val="FF0000"/>
          <w:sz w:val="40"/>
          <w:bdr w:val="single" w:sz="4" w:space="0" w:color="auto"/>
        </w:rPr>
        <w:t xml:space="preserve">Contrôle Spé Mathématiques : </w:t>
      </w:r>
      <w:r w:rsidRPr="0028279A">
        <w:rPr>
          <w:rFonts w:ascii="Algerian" w:hAnsi="Algerian"/>
          <w:b/>
          <w:color w:val="FF0000"/>
          <w:sz w:val="28"/>
          <w:szCs w:val="16"/>
          <w:bdr w:val="single" w:sz="4" w:space="0" w:color="auto"/>
        </w:rPr>
        <w:t>Fonction ln</w:t>
      </w:r>
      <w:r>
        <w:rPr>
          <w:rFonts w:ascii="Algerian" w:hAnsi="Algerian"/>
          <w:b/>
          <w:sz w:val="40"/>
          <w:bdr w:val="single" w:sz="4" w:space="0" w:color="auto"/>
        </w:rPr>
        <w:t>     </w:t>
      </w:r>
    </w:p>
    <w:p w14:paraId="56B94DB7" w14:textId="2026445B" w:rsidR="0028279A" w:rsidRPr="00766432" w:rsidRDefault="0028279A" w:rsidP="0028279A">
      <w:pPr>
        <w:jc w:val="right"/>
        <w:rPr>
          <w:b/>
          <w:sz w:val="22"/>
        </w:rPr>
      </w:pPr>
      <w:r w:rsidRPr="00766432">
        <w:rPr>
          <w:b/>
          <w:sz w:val="22"/>
        </w:rPr>
        <w:t>0</w:t>
      </w:r>
      <w:r w:rsidR="007B47CD">
        <w:rPr>
          <w:b/>
          <w:sz w:val="22"/>
        </w:rPr>
        <w:t>5</w:t>
      </w:r>
      <w:r w:rsidRPr="00766432">
        <w:rPr>
          <w:b/>
          <w:sz w:val="22"/>
        </w:rPr>
        <w:t>/0</w:t>
      </w:r>
      <w:r w:rsidR="007B47CD">
        <w:rPr>
          <w:b/>
          <w:sz w:val="22"/>
        </w:rPr>
        <w:t>3</w:t>
      </w:r>
      <w:r w:rsidRPr="00766432">
        <w:rPr>
          <w:b/>
          <w:sz w:val="22"/>
        </w:rPr>
        <w:t>/20</w:t>
      </w:r>
      <w:r>
        <w:rPr>
          <w:b/>
          <w:sz w:val="22"/>
        </w:rPr>
        <w:t>2</w:t>
      </w:r>
      <w:r w:rsidR="007B47CD">
        <w:rPr>
          <w:b/>
          <w:sz w:val="22"/>
        </w:rPr>
        <w:t>5</w:t>
      </w:r>
    </w:p>
    <w:p w14:paraId="1DE742B2" w14:textId="337D6EF0" w:rsidR="0028279A" w:rsidRPr="002257B1" w:rsidRDefault="0028279A" w:rsidP="00FB15F0">
      <w:pPr>
        <w:spacing w:line="240" w:lineRule="auto"/>
        <w:rPr>
          <w:rFonts w:ascii="Algerian" w:hAnsi="Algerian"/>
          <w:b/>
          <w:szCs w:val="24"/>
        </w:rPr>
      </w:pPr>
      <w:r w:rsidRPr="002257B1">
        <w:rPr>
          <w:rFonts w:ascii="Algerian" w:hAnsi="Algerian"/>
          <w:b/>
          <w:szCs w:val="24"/>
          <w:highlight w:val="darkGray"/>
        </w:rPr>
        <w:t>Exercice 1</w:t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="00BC5F10">
        <w:rPr>
          <w:rFonts w:ascii="Algerian" w:hAnsi="Algerian"/>
          <w:b/>
          <w:szCs w:val="24"/>
        </w:rPr>
        <w:tab/>
      </w:r>
      <w:r w:rsidR="00FB15F0">
        <w:rPr>
          <w:b/>
          <w:sz w:val="20"/>
          <w:szCs w:val="20"/>
        </w:rPr>
        <w:t>2</w:t>
      </w:r>
      <w:r w:rsidRPr="002257B1">
        <w:rPr>
          <w:b/>
          <w:sz w:val="20"/>
          <w:szCs w:val="20"/>
        </w:rPr>
        <w:t xml:space="preserve"> pt</w:t>
      </w:r>
      <w:r w:rsidR="00FB15F0">
        <w:rPr>
          <w:b/>
          <w:sz w:val="20"/>
          <w:szCs w:val="20"/>
        </w:rPr>
        <w:t>s</w:t>
      </w:r>
    </w:p>
    <w:p w14:paraId="4BF658A4" w14:textId="46569B29" w:rsidR="0028279A" w:rsidRPr="0020023E" w:rsidRDefault="00A023DA" w:rsidP="0020023E">
      <w:pPr>
        <w:pStyle w:val="Paragraphedeliste"/>
        <w:numPr>
          <w:ilvl w:val="0"/>
          <w:numId w:val="11"/>
        </w:numPr>
        <w:rPr>
          <w:rFonts w:ascii="Cambria Math" w:hAnsi="Cambria Math"/>
          <w:szCs w:val="24"/>
        </w:rPr>
      </w:pPr>
      <w:r w:rsidRPr="0020023E">
        <w:rPr>
          <w:rFonts w:ascii="Cambria Math" w:hAnsi="Cambria Math"/>
          <w:szCs w:val="24"/>
        </w:rPr>
        <w:t xml:space="preserve">Exprimer en fonction de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Cs w:val="24"/>
              </w:rPr>
              <m:t>3</m:t>
            </m:r>
          </m:e>
        </m:func>
      </m:oMath>
      <w:r w:rsidRPr="0020023E">
        <w:rPr>
          <w:rFonts w:ascii="Cambria Math" w:eastAsiaTheme="minorEastAsia" w:hAnsi="Cambria Math"/>
          <w:szCs w:val="24"/>
        </w:rPr>
        <w:t>,</w:t>
      </w:r>
      <w:r w:rsidR="0028279A" w:rsidRPr="0020023E">
        <w:rPr>
          <w:rFonts w:ascii="Cambria Math" w:hAnsi="Cambria Math"/>
          <w:szCs w:val="24"/>
        </w:rPr>
        <w:t xml:space="preserve"> </w:t>
      </w:r>
      <w:r w:rsidR="0020023E" w:rsidRPr="0020023E">
        <w:rPr>
          <w:rFonts w:ascii="Cambria Math" w:hAnsi="Cambria Math"/>
          <w:szCs w:val="24"/>
        </w:rPr>
        <w:t xml:space="preserve">le réel </w:t>
      </w:r>
      <m:oMath>
        <m:r>
          <w:rPr>
            <w:rFonts w:ascii="Cambria Math" w:hAnsi="Cambria Math"/>
            <w:szCs w:val="24"/>
          </w:rPr>
          <m:t>A</m:t>
        </m:r>
      </m:oMath>
      <w:r w:rsidRPr="0020023E">
        <w:rPr>
          <w:rFonts w:ascii="Cambria Math" w:hAnsi="Cambria Math"/>
          <w:szCs w:val="24"/>
        </w:rPr>
        <w:t xml:space="preserve"> </w:t>
      </w:r>
      <w:r w:rsidR="0028279A" w:rsidRPr="0020023E">
        <w:rPr>
          <w:rFonts w:ascii="Cambria Math" w:hAnsi="Cambria Math"/>
          <w:szCs w:val="24"/>
        </w:rPr>
        <w:t>:</w:t>
      </w:r>
    </w:p>
    <w:p w14:paraId="44B36B56" w14:textId="77777777" w:rsidR="0028279A" w:rsidRPr="002257B1" w:rsidRDefault="0028279A" w:rsidP="0028279A">
      <w:pPr>
        <w:rPr>
          <w:rFonts w:ascii="Cambria Math" w:hAnsi="Cambria Math"/>
          <w:szCs w:val="24"/>
          <w:oMath/>
        </w:rPr>
        <w:sectPr w:rsidR="0028279A" w:rsidRPr="002257B1" w:rsidSect="0028279A">
          <w:footerReference w:type="default" r:id="rId7"/>
          <w:pgSz w:w="11906" w:h="16838"/>
          <w:pgMar w:top="851" w:right="991" w:bottom="851" w:left="851" w:header="709" w:footer="709" w:gutter="0"/>
          <w:cols w:space="708"/>
          <w:docGrid w:linePitch="360"/>
        </w:sectPr>
      </w:pPr>
    </w:p>
    <w:p w14:paraId="3229A154" w14:textId="643B94BE" w:rsidR="0028279A" w:rsidRPr="0020023E" w:rsidRDefault="0028279A" w:rsidP="0028279A">
      <w:pPr>
        <w:rPr>
          <w:rFonts w:ascii="Cambria Math" w:eastAsiaTheme="minorEastAsia" w:hAnsi="Cambria Math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A=</m:t>
          </m:r>
          <m:func>
            <m:funcPr>
              <m:ctrlPr>
                <w:rPr>
                  <w:rFonts w:ascii="Cambria Math" w:hAnsi="Cambria Math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9</m:t>
                  </m:r>
                </m:e>
              </m:d>
            </m:e>
          </m:func>
          <m:r>
            <w:rPr>
              <w:rFonts w:ascii="Cambria Math" w:hAnsi="Cambria Math"/>
              <w:szCs w:val="24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deg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Cs w:val="24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9</m:t>
                      </m:r>
                    </m:den>
                  </m:f>
                </m:e>
              </m:d>
            </m:e>
          </m:func>
        </m:oMath>
      </m:oMathPara>
    </w:p>
    <w:p w14:paraId="3615A55F" w14:textId="07799036" w:rsidR="0020023E" w:rsidRDefault="0020023E" w:rsidP="0020023E">
      <w:pPr>
        <w:pStyle w:val="Paragraphedeliste"/>
        <w:numPr>
          <w:ilvl w:val="0"/>
          <w:numId w:val="11"/>
        </w:numPr>
        <w:rPr>
          <w:rFonts w:ascii="Cambria Math" w:eastAsiaTheme="minorEastAsia" w:hAnsi="Cambria Math"/>
          <w:szCs w:val="24"/>
        </w:rPr>
      </w:pPr>
      <w:r>
        <w:rPr>
          <w:rFonts w:ascii="Cambria Math" w:eastAsiaTheme="minorEastAsia" w:hAnsi="Cambria Math"/>
          <w:szCs w:val="24"/>
        </w:rPr>
        <w:t xml:space="preserve">Calculer le réel </w:t>
      </w:r>
      <m:oMath>
        <m:r>
          <w:rPr>
            <w:rFonts w:ascii="Cambria Math" w:eastAsiaTheme="minorEastAsia" w:hAnsi="Cambria Math"/>
            <w:szCs w:val="24"/>
          </w:rPr>
          <m:t>B</m:t>
        </m:r>
      </m:oMath>
      <w:r>
        <w:rPr>
          <w:rFonts w:ascii="Cambria Math" w:eastAsiaTheme="minorEastAsia" w:hAnsi="Cambria Math"/>
          <w:szCs w:val="24"/>
        </w:rPr>
        <w:t> :</w:t>
      </w:r>
    </w:p>
    <w:p w14:paraId="16A1AC76" w14:textId="5BF4B319" w:rsidR="0020023E" w:rsidRPr="0020023E" w:rsidRDefault="0020023E" w:rsidP="0020023E">
      <w:pPr>
        <w:pStyle w:val="Paragraphedeliste"/>
        <w:rPr>
          <w:rFonts w:ascii="Cambria Math" w:eastAsiaTheme="minorEastAsia" w:hAnsi="Cambria Math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B</m:t>
          </m:r>
          <m:r>
            <w:rPr>
              <w:rFonts w:ascii="Cambria Math" w:eastAsiaTheme="minorEastAsia" w:hAnsi="Cambria Math"/>
              <w:szCs w:val="24"/>
            </w:rPr>
            <m:t>=-2</m:t>
          </m:r>
          <m:func>
            <m:funcPr>
              <m:ctrlPr>
                <w:rPr>
                  <w:rFonts w:ascii="Cambria Math" w:eastAsiaTheme="minorEastAsia" w:hAnsi="Cambria Math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ln</m:t>
              </m: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/>
              <w:szCs w:val="24"/>
            </w:rPr>
            <m:t>+3</m:t>
          </m:r>
          <m:func>
            <m:func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e>
              </m:d>
            </m:e>
          </m:func>
          <m:r>
            <w:rPr>
              <w:rFonts w:ascii="Cambria Math" w:eastAsiaTheme="minorEastAsia" w:hAnsi="Cambria Math"/>
              <w:szCs w:val="24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-1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Cs w:val="24"/>
            </w:rPr>
            <m:t>-4</m:t>
          </m:r>
          <m:func>
            <m:func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-3</m:t>
                      </m:r>
                    </m:sup>
                  </m:sSup>
                </m:e>
              </m:d>
            </m:e>
          </m:func>
        </m:oMath>
      </m:oMathPara>
    </w:p>
    <w:p w14:paraId="17328411" w14:textId="54812937" w:rsidR="0028279A" w:rsidRPr="002257B1" w:rsidRDefault="0028279A" w:rsidP="00FB15F0">
      <w:pPr>
        <w:spacing w:before="240" w:line="240" w:lineRule="auto"/>
        <w:rPr>
          <w:rFonts w:ascii="Algerian" w:hAnsi="Algerian"/>
          <w:b/>
          <w:szCs w:val="24"/>
        </w:rPr>
      </w:pPr>
      <w:r w:rsidRPr="002257B1">
        <w:rPr>
          <w:rFonts w:ascii="Algerian" w:hAnsi="Algerian"/>
          <w:b/>
          <w:szCs w:val="24"/>
          <w:highlight w:val="darkGray"/>
        </w:rPr>
        <w:t>Exercice 2</w:t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="00BC5F10">
        <w:rPr>
          <w:rFonts w:ascii="Algerian" w:hAnsi="Algerian"/>
          <w:b/>
          <w:szCs w:val="24"/>
        </w:rPr>
        <w:tab/>
      </w:r>
      <w:r w:rsidR="00FB15F0">
        <w:rPr>
          <w:b/>
          <w:sz w:val="20"/>
          <w:szCs w:val="20"/>
        </w:rPr>
        <w:t>6</w:t>
      </w:r>
      <w:r w:rsidRPr="002257B1">
        <w:rPr>
          <w:b/>
          <w:sz w:val="20"/>
          <w:szCs w:val="20"/>
        </w:rPr>
        <w:t xml:space="preserve"> pts</w:t>
      </w:r>
    </w:p>
    <w:p w14:paraId="24C9F6DD" w14:textId="0A8A180D" w:rsidR="0028279A" w:rsidRDefault="0020023E" w:rsidP="0020023E">
      <w:pPr>
        <w:pStyle w:val="Paragraphedeliste"/>
        <w:numPr>
          <w:ilvl w:val="0"/>
          <w:numId w:val="12"/>
        </w:numPr>
        <w:spacing w:line="360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Résoudre les équations suivantes :</w:t>
      </w:r>
    </w:p>
    <w:p w14:paraId="40E17D29" w14:textId="4B9595F0" w:rsidR="0020023E" w:rsidRPr="0020023E" w:rsidRDefault="0020023E" w:rsidP="0020023E">
      <w:pPr>
        <w:pStyle w:val="Paragraphedeliste"/>
        <w:spacing w:line="360" w:lineRule="auto"/>
        <w:ind w:left="1416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a)</m:t>
          </m:r>
          <m:r>
            <w:rPr>
              <w:rFonts w:ascii="Cambria Math" w:eastAsiaTheme="minorEastAsia" w:hAnsi="Cambria Math"/>
              <w:szCs w:val="24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-3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2x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-25</m:t>
              </m:r>
            </m:e>
          </m:d>
          <m:r>
            <w:rPr>
              <w:rFonts w:ascii="Cambria Math" w:eastAsiaTheme="minorEastAsia" w:hAnsi="Cambria Math"/>
              <w:szCs w:val="24"/>
            </w:rPr>
            <m:t xml:space="preserve">=0      </m:t>
          </m:r>
        </m:oMath>
      </m:oMathPara>
    </w:p>
    <w:p w14:paraId="140E5D3A" w14:textId="3C9CA6C6" w:rsidR="0020023E" w:rsidRPr="0020023E" w:rsidRDefault="0020023E" w:rsidP="0020023E">
      <w:pPr>
        <w:pStyle w:val="Paragraphedeliste"/>
        <w:spacing w:line="360" w:lineRule="auto"/>
        <w:ind w:left="1416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b)</m:t>
          </m:r>
          <m:r>
            <w:rPr>
              <w:rFonts w:ascii="Cambria Math" w:eastAsiaTheme="minorEastAsia" w:hAnsi="Cambria Math"/>
              <w:szCs w:val="24"/>
            </w:rPr>
            <m:t xml:space="preserve">  </m:t>
          </m:r>
          <m:func>
            <m:funcPr>
              <m:ctrlPr>
                <w:rPr>
                  <w:rFonts w:ascii="Cambria Math" w:eastAsiaTheme="minorEastAsia" w:hAnsi="Cambria Math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ln</m:t>
              </m: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-10x+3</m:t>
                  </m:r>
                </m:e>
              </m:d>
            </m:e>
          </m:func>
          <m:r>
            <w:rPr>
              <w:rFonts w:ascii="Cambria Math" w:eastAsiaTheme="minorEastAsia" w:hAnsi="Cambria Math"/>
              <w:szCs w:val="24"/>
            </w:rPr>
            <m:t xml:space="preserve">=7 </m:t>
          </m:r>
        </m:oMath>
      </m:oMathPara>
    </w:p>
    <w:p w14:paraId="26F607B4" w14:textId="00D0212E" w:rsidR="0020023E" w:rsidRPr="0020023E" w:rsidRDefault="0020023E" w:rsidP="0020023E">
      <w:pPr>
        <w:pStyle w:val="Paragraphedeliste"/>
        <w:spacing w:line="360" w:lineRule="auto"/>
        <w:ind w:left="1416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c)</m:t>
          </m:r>
          <m:r>
            <w:rPr>
              <w:rFonts w:ascii="Cambria Math" w:eastAsiaTheme="minorEastAsia" w:hAnsi="Cambria Math"/>
              <w:szCs w:val="24"/>
            </w:rPr>
            <m:t xml:space="preserve">  </m:t>
          </m:r>
          <m:func>
            <m:funcPr>
              <m:ctrlPr>
                <w:rPr>
                  <w:rFonts w:ascii="Cambria Math" w:eastAsiaTheme="minorEastAsia" w:hAnsi="Cambria Math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ln</m:t>
              </m: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-8x+3</m:t>
                  </m:r>
                </m:e>
              </m:d>
            </m:e>
          </m:func>
          <m:r>
            <w:rPr>
              <w:rFonts w:ascii="Cambria Math" w:eastAsiaTheme="minorEastAsia" w:hAnsi="Cambria Math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ln⁡</m:t>
          </m:r>
          <m:r>
            <w:rPr>
              <w:rFonts w:ascii="Cambria Math" w:eastAsiaTheme="minorEastAsia" w:hAnsi="Cambria Math"/>
              <w:szCs w:val="24"/>
            </w:rPr>
            <m:t>(9x+10)</m:t>
          </m:r>
        </m:oMath>
      </m:oMathPara>
    </w:p>
    <w:p w14:paraId="2AFB4DEF" w14:textId="6751D91C" w:rsidR="0020023E" w:rsidRPr="0020023E" w:rsidRDefault="0020023E" w:rsidP="0020023E">
      <w:pPr>
        <w:pStyle w:val="Paragraphedeliste"/>
        <w:numPr>
          <w:ilvl w:val="0"/>
          <w:numId w:val="12"/>
        </w:numPr>
        <w:spacing w:line="360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Déterminer le plus petit entier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>
        <w:rPr>
          <w:rFonts w:eastAsiaTheme="minorEastAsia"/>
          <w:szCs w:val="24"/>
        </w:rPr>
        <w:t xml:space="preserve"> tel que </w:t>
      </w:r>
    </w:p>
    <w:p w14:paraId="6BBE3EEA" w14:textId="39169A20" w:rsidR="0020023E" w:rsidRPr="0020023E" w:rsidRDefault="0020023E" w:rsidP="00FB15F0">
      <w:pPr>
        <w:pStyle w:val="Paragraphedeliste"/>
        <w:spacing w:line="240" w:lineRule="auto"/>
        <w:rPr>
          <w:rFonts w:eastAsiaTheme="minorEastAsia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Cs w:val="24"/>
            </w:rPr>
            <m:t>3×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7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&lt;0,01</m:t>
          </m:r>
        </m:oMath>
      </m:oMathPara>
    </w:p>
    <w:p w14:paraId="4F8677B1" w14:textId="5A0EBAA1" w:rsidR="0028279A" w:rsidRPr="002257B1" w:rsidRDefault="0028279A" w:rsidP="00FB15F0">
      <w:pPr>
        <w:spacing w:line="240" w:lineRule="auto"/>
        <w:rPr>
          <w:rFonts w:ascii="Algerian" w:hAnsi="Algerian"/>
          <w:b/>
          <w:szCs w:val="24"/>
        </w:rPr>
      </w:pPr>
      <w:r w:rsidRPr="002257B1">
        <w:rPr>
          <w:rFonts w:ascii="Algerian" w:hAnsi="Algerian"/>
          <w:b/>
          <w:szCs w:val="24"/>
          <w:highlight w:val="darkGray"/>
        </w:rPr>
        <w:t>Exercice 3</w:t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="00BC5F10">
        <w:rPr>
          <w:rFonts w:ascii="Algerian" w:hAnsi="Algerian"/>
          <w:b/>
          <w:szCs w:val="24"/>
        </w:rPr>
        <w:tab/>
      </w:r>
      <w:r w:rsidR="00FB15F0">
        <w:rPr>
          <w:b/>
          <w:sz w:val="20"/>
          <w:szCs w:val="20"/>
        </w:rPr>
        <w:t>4,5</w:t>
      </w:r>
      <w:r w:rsidRPr="002257B1">
        <w:rPr>
          <w:b/>
          <w:sz w:val="20"/>
          <w:szCs w:val="20"/>
        </w:rPr>
        <w:t xml:space="preserve"> pts</w:t>
      </w:r>
    </w:p>
    <w:p w14:paraId="74AAA122" w14:textId="77777777" w:rsidR="0028279A" w:rsidRPr="002257B1" w:rsidRDefault="0028279A" w:rsidP="0028279A">
      <w:pPr>
        <w:rPr>
          <w:szCs w:val="24"/>
        </w:rPr>
      </w:pPr>
      <w:r w:rsidRPr="002257B1">
        <w:rPr>
          <w:szCs w:val="24"/>
        </w:rPr>
        <w:t>Calculer, sans se soucier du domaine de définition, la dérivée des fonctions suivantes :</w:t>
      </w:r>
    </w:p>
    <w:p w14:paraId="50F47B67" w14:textId="5B1D43F9" w:rsidR="0028279A" w:rsidRPr="002257B1" w:rsidRDefault="00295C76" w:rsidP="00BE233E">
      <w:pPr>
        <w:pStyle w:val="Paragraphedeliste"/>
        <w:numPr>
          <w:ilvl w:val="0"/>
          <w:numId w:val="3"/>
        </w:numPr>
        <w:spacing w:after="0" w:line="240" w:lineRule="auto"/>
        <w:rPr>
          <w:rFonts w:eastAsiaTheme="minorEastAsia"/>
          <w:szCs w:val="24"/>
        </w:rPr>
      </w:pPr>
      <w:bookmarkStart w:id="0" w:name="_Hlk157616019"/>
      <m:oMath>
        <m:r>
          <w:rPr>
            <w:rFonts w:ascii="Cambria Math" w:eastAsiaTheme="minorEastAsia" w:hAnsi="Cambria Math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w:bookmarkEnd w:id="0"/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ln</m:t>
                    </m: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</m:oMath>
      <w:r w:rsidR="0028279A" w:rsidRPr="002257B1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ab/>
      </w:r>
      <w:r w:rsidR="0028279A" w:rsidRPr="002257B1">
        <w:rPr>
          <w:rFonts w:eastAsiaTheme="minorEastAsia"/>
          <w:szCs w:val="24"/>
        </w:rPr>
        <w:tab/>
        <w:t xml:space="preserve">sur   </w:t>
      </w:r>
      <w:r w:rsidR="006A2852">
        <w:rPr>
          <w:rFonts w:eastAsiaTheme="minorEastAsia"/>
          <w:szCs w:val="24"/>
        </w:rPr>
        <w:tab/>
      </w:r>
      <w:r w:rsidR="006A2852">
        <w:rPr>
          <w:rFonts w:eastAsiaTheme="minorEastAsia"/>
          <w:szCs w:val="24"/>
        </w:rPr>
        <w:tab/>
      </w:r>
      <m:oMath>
        <m:r>
          <w:rPr>
            <w:rFonts w:ascii="Cambria Math" w:eastAsiaTheme="minorEastAsia" w:hAnsi="Cambria Math"/>
            <w:szCs w:val="24"/>
          </w:rPr>
          <m:t>I=]0 ; +∞[</m:t>
        </m:r>
      </m:oMath>
    </w:p>
    <w:p w14:paraId="4E2F078B" w14:textId="77777777" w:rsidR="0028279A" w:rsidRPr="002257B1" w:rsidRDefault="0028279A" w:rsidP="00BE233E">
      <w:pPr>
        <w:pStyle w:val="Paragraphedeliste"/>
        <w:spacing w:after="0" w:line="240" w:lineRule="auto"/>
        <w:rPr>
          <w:rFonts w:eastAsiaTheme="minorEastAsia"/>
          <w:szCs w:val="24"/>
        </w:rPr>
      </w:pPr>
    </w:p>
    <w:p w14:paraId="7D413343" w14:textId="77274A6C" w:rsidR="0028279A" w:rsidRPr="002257B1" w:rsidRDefault="00BC5F10" w:rsidP="00BE233E">
      <w:pPr>
        <w:pStyle w:val="Paragraphedeliste"/>
        <w:numPr>
          <w:ilvl w:val="0"/>
          <w:numId w:val="3"/>
        </w:numPr>
        <w:spacing w:after="0" w:line="240" w:lineRule="auto"/>
        <w:rPr>
          <w:rFonts w:eastAsiaTheme="minorEastAsia"/>
          <w:szCs w:val="24"/>
        </w:rPr>
      </w:pPr>
      <w:bookmarkStart w:id="1" w:name="_Hlk157616034"/>
      <m:oMath>
        <m:r>
          <w:rPr>
            <w:rFonts w:ascii="Cambria Math" w:eastAsiaTheme="minorEastAsia" w:hAnsi="Cambria Math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ln⁡</m:t>
        </m:r>
        <m:r>
          <w:rPr>
            <w:rFonts w:ascii="Cambria Math" w:eastAsiaTheme="minorEastAsia" w:hAnsi="Cambria Math"/>
            <w:szCs w:val="24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Cs w:val="24"/>
          </w:rPr>
          <m:t>)</m:t>
        </m:r>
      </m:oMath>
      <w:bookmarkEnd w:id="1"/>
      <w:r w:rsidR="0028279A" w:rsidRPr="002257B1">
        <w:rPr>
          <w:rFonts w:eastAsiaTheme="minorEastAsia"/>
          <w:szCs w:val="24"/>
        </w:rPr>
        <w:t xml:space="preserve">     </w:t>
      </w:r>
      <w:r w:rsidR="0028279A" w:rsidRPr="002257B1">
        <w:rPr>
          <w:rFonts w:eastAsiaTheme="minorEastAsia"/>
          <w:szCs w:val="24"/>
        </w:rPr>
        <w:tab/>
      </w:r>
      <w:r w:rsidR="0028279A" w:rsidRPr="002257B1">
        <w:rPr>
          <w:rFonts w:eastAsiaTheme="minorEastAsia"/>
          <w:szCs w:val="24"/>
        </w:rPr>
        <w:tab/>
        <w:t xml:space="preserve">sur  </w:t>
      </w:r>
      <w:r w:rsidR="006A2852">
        <w:rPr>
          <w:rFonts w:eastAsiaTheme="minorEastAsia"/>
          <w:szCs w:val="24"/>
        </w:rPr>
        <w:tab/>
      </w:r>
      <w:r w:rsidR="006A2852">
        <w:rPr>
          <w:rFonts w:eastAsiaTheme="minorEastAsia"/>
          <w:szCs w:val="24"/>
        </w:rPr>
        <w:tab/>
      </w:r>
      <m:oMath>
        <m:r>
          <w:rPr>
            <w:rFonts w:ascii="Cambria Math" w:eastAsiaTheme="minorEastAsia" w:hAnsi="Cambria Math"/>
            <w:szCs w:val="24"/>
          </w:rPr>
          <m:t>I= ]1 ; +∞[</m:t>
        </m:r>
      </m:oMath>
    </w:p>
    <w:p w14:paraId="49589464" w14:textId="77777777" w:rsidR="0028279A" w:rsidRPr="002257B1" w:rsidRDefault="0028279A" w:rsidP="00BE233E">
      <w:pPr>
        <w:pStyle w:val="Paragraphedeliste"/>
        <w:spacing w:after="0" w:line="240" w:lineRule="auto"/>
        <w:rPr>
          <w:rFonts w:eastAsiaTheme="minorEastAsia"/>
          <w:szCs w:val="24"/>
        </w:rPr>
      </w:pPr>
    </w:p>
    <w:p w14:paraId="66418E54" w14:textId="1B80F4A9" w:rsidR="0028279A" w:rsidRPr="002257B1" w:rsidRDefault="0028279A" w:rsidP="002557B7">
      <w:pPr>
        <w:pStyle w:val="Paragraphedeliste"/>
        <w:spacing w:line="240" w:lineRule="auto"/>
        <w:ind w:left="992" w:right="-213" w:firstLine="424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3)  </m:t>
          </m:r>
          <w:bookmarkStart w:id="2" w:name="_Hlk157616105"/>
          <m:r>
            <w:rPr>
              <w:rFonts w:ascii="Cambria Math" w:eastAsiaTheme="minorEastAsia" w:hAnsi="Cambria Math"/>
              <w:szCs w:val="24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w:bookmarkEnd w:id="2"/>
          <m:func>
            <m:func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Cs w:val="24"/>
            </w:rPr>
            <m:t xml:space="preserve">               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 xml:space="preserve">sur                    </m:t>
          </m:r>
          <m:r>
            <w:rPr>
              <w:rFonts w:ascii="Cambria Math" w:eastAsiaTheme="minorEastAsia" w:hAnsi="Cambria Math"/>
              <w:szCs w:val="24"/>
            </w:rPr>
            <m:t>I= ]0 ; +∞[</m:t>
          </m:r>
        </m:oMath>
      </m:oMathPara>
    </w:p>
    <w:p w14:paraId="5BC7FCE9" w14:textId="48AA54C1" w:rsidR="0028279A" w:rsidRPr="002257B1" w:rsidRDefault="0028279A" w:rsidP="00FB15F0">
      <w:pPr>
        <w:spacing w:line="240" w:lineRule="auto"/>
        <w:rPr>
          <w:rFonts w:ascii="Algerian" w:hAnsi="Algerian"/>
          <w:b/>
          <w:szCs w:val="24"/>
        </w:rPr>
      </w:pPr>
      <w:r w:rsidRPr="002257B1">
        <w:rPr>
          <w:rFonts w:ascii="Algerian" w:hAnsi="Algerian"/>
          <w:b/>
          <w:szCs w:val="24"/>
          <w:highlight w:val="darkGray"/>
        </w:rPr>
        <w:t>Exercice 4</w:t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="00BC5F10">
        <w:rPr>
          <w:rFonts w:ascii="Algerian" w:hAnsi="Algerian"/>
          <w:b/>
          <w:szCs w:val="24"/>
        </w:rPr>
        <w:tab/>
      </w:r>
      <w:r w:rsidR="00FB15F0">
        <w:rPr>
          <w:b/>
          <w:sz w:val="20"/>
          <w:szCs w:val="20"/>
        </w:rPr>
        <w:t>4,5</w:t>
      </w:r>
      <w:r w:rsidR="002257B1" w:rsidRPr="002257B1">
        <w:rPr>
          <w:b/>
          <w:sz w:val="20"/>
          <w:szCs w:val="20"/>
        </w:rPr>
        <w:t xml:space="preserve"> pt</w:t>
      </w:r>
      <w:r w:rsidR="001C5EA6">
        <w:rPr>
          <w:b/>
          <w:sz w:val="20"/>
          <w:szCs w:val="20"/>
        </w:rPr>
        <w:t>s</w:t>
      </w:r>
    </w:p>
    <w:p w14:paraId="223E567B" w14:textId="72F17658" w:rsidR="0028279A" w:rsidRPr="002257B1" w:rsidRDefault="0028279A" w:rsidP="0028279A">
      <w:pPr>
        <w:spacing w:line="240" w:lineRule="auto"/>
        <w:rPr>
          <w:rFonts w:eastAsiaTheme="minorEastAsia"/>
          <w:szCs w:val="24"/>
        </w:rPr>
      </w:pPr>
      <w:r w:rsidRPr="002257B1">
        <w:rPr>
          <w:szCs w:val="24"/>
        </w:rPr>
        <w:t>Étudier l</w:t>
      </w:r>
      <w:r w:rsidR="001C5EA6">
        <w:rPr>
          <w:szCs w:val="24"/>
        </w:rPr>
        <w:t>es</w:t>
      </w:r>
      <w:r w:rsidRPr="002257B1">
        <w:rPr>
          <w:szCs w:val="24"/>
        </w:rPr>
        <w:t xml:space="preserve"> limite</w:t>
      </w:r>
      <w:r w:rsidR="001C5EA6">
        <w:rPr>
          <w:szCs w:val="24"/>
        </w:rPr>
        <w:t>s</w:t>
      </w:r>
      <w:r w:rsidRPr="002257B1">
        <w:rPr>
          <w:szCs w:val="24"/>
        </w:rPr>
        <w:t xml:space="preserve"> de</w:t>
      </w:r>
      <w:r w:rsidR="001C5EA6">
        <w:rPr>
          <w:szCs w:val="24"/>
        </w:rPr>
        <w:t>s</w:t>
      </w:r>
      <w:r w:rsidR="005E5F6B">
        <w:rPr>
          <w:szCs w:val="24"/>
        </w:rPr>
        <w:t xml:space="preserve"> </w:t>
      </w:r>
      <w:r w:rsidRPr="002257B1">
        <w:rPr>
          <w:szCs w:val="24"/>
        </w:rPr>
        <w:t>fonction</w:t>
      </w:r>
      <w:r w:rsidR="001C5EA6">
        <w:rPr>
          <w:szCs w:val="24"/>
        </w:rPr>
        <w:t>s</w:t>
      </w:r>
      <w:r w:rsidRPr="002257B1">
        <w:rPr>
          <w:szCs w:val="24"/>
        </w:rPr>
        <w:t xml:space="preserve"> </w:t>
      </w:r>
      <w:r w:rsidR="007152FE">
        <w:rPr>
          <w:szCs w:val="24"/>
        </w:rPr>
        <w:t>suivante</w:t>
      </w:r>
      <w:r w:rsidR="001C5EA6">
        <w:rPr>
          <w:szCs w:val="24"/>
        </w:rPr>
        <w:t>s</w:t>
      </w:r>
      <w:r w:rsidR="005E5F6B">
        <w:rPr>
          <w:szCs w:val="24"/>
        </w:rPr>
        <w:t xml:space="preserve"> </w:t>
      </w:r>
      <w:r w:rsidRPr="002257B1">
        <w:rPr>
          <w:rFonts w:eastAsiaTheme="minorEastAsia"/>
          <w:szCs w:val="24"/>
        </w:rPr>
        <w:t xml:space="preserve">: </w:t>
      </w:r>
    </w:p>
    <w:p w14:paraId="7C989C9E" w14:textId="0CFCD84C" w:rsidR="005E5F6B" w:rsidRPr="001C5EA6" w:rsidRDefault="0028279A" w:rsidP="00534FA6">
      <w:pPr>
        <w:pStyle w:val="Paragraphedeliste"/>
        <w:spacing w:line="360" w:lineRule="auto"/>
        <w:rPr>
          <w:rFonts w:eastAsiaTheme="minorEastAsia"/>
          <w:szCs w:val="24"/>
        </w:rPr>
      </w:pPr>
      <w:bookmarkStart w:id="3" w:name="_Hlk126101064"/>
      <m:oMathPara>
        <m:oMath>
          <m:r>
            <w:rPr>
              <w:rFonts w:ascii="Cambria Math" w:eastAsiaTheme="minorEastAsia" w:hAnsi="Cambria Math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Cs w:val="24"/>
            </w:rPr>
            <m:t>=-3x</m:t>
          </m:r>
          <m:r>
            <w:rPr>
              <w:rFonts w:ascii="Cambria Math" w:eastAsiaTheme="minorEastAsia" w:hAnsi="Cambria Math"/>
              <w:szCs w:val="24"/>
            </w:rPr>
            <m:t>+</m:t>
          </m:r>
          <m:r>
            <w:rPr>
              <w:rFonts w:ascii="Cambria Math" w:eastAsiaTheme="minorEastAsia" w:hAnsi="Cambria Math"/>
              <w:szCs w:val="24"/>
            </w:rPr>
            <m:t xml:space="preserve">e 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ln⁡</m:t>
          </m:r>
          <m:r>
            <w:rPr>
              <w:rFonts w:ascii="Cambria Math" w:eastAsiaTheme="minorEastAsia" w:hAnsi="Cambria Math"/>
              <w:szCs w:val="24"/>
            </w:rPr>
            <m:t>(x)              en+∞</m:t>
          </m:r>
        </m:oMath>
      </m:oMathPara>
    </w:p>
    <w:p w14:paraId="61A19FCD" w14:textId="2361AEE1" w:rsidR="001C5EA6" w:rsidRPr="005E5F6B" w:rsidRDefault="001C5EA6" w:rsidP="0028279A">
      <w:pPr>
        <w:pStyle w:val="Paragraphedeliste"/>
        <w:spacing w:line="240" w:lineRule="auto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3x+5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x-3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Cs w:val="24"/>
            </w:rPr>
            <m:t xml:space="preserve">             en 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+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 xml:space="preserve"> et+∞</m:t>
          </m:r>
        </m:oMath>
      </m:oMathPara>
    </w:p>
    <w:bookmarkEnd w:id="3"/>
    <w:p w14:paraId="5E52BE3E" w14:textId="294A258F" w:rsidR="0028279A" w:rsidRPr="002257B1" w:rsidRDefault="0028279A" w:rsidP="00FB15F0">
      <w:pPr>
        <w:spacing w:line="240" w:lineRule="auto"/>
        <w:rPr>
          <w:rFonts w:ascii="Algerian" w:hAnsi="Algerian"/>
          <w:b/>
          <w:szCs w:val="24"/>
        </w:rPr>
      </w:pPr>
      <w:r w:rsidRPr="002257B1">
        <w:rPr>
          <w:rFonts w:ascii="Algerian" w:hAnsi="Algerian"/>
          <w:b/>
          <w:szCs w:val="24"/>
          <w:highlight w:val="darkGray"/>
        </w:rPr>
        <w:t xml:space="preserve">Exercice 5 </w:t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="00BC5F10">
        <w:rPr>
          <w:rFonts w:ascii="Algerian" w:hAnsi="Algerian"/>
          <w:b/>
          <w:szCs w:val="24"/>
        </w:rPr>
        <w:tab/>
      </w:r>
      <w:r w:rsidR="00FB15F0">
        <w:rPr>
          <w:b/>
          <w:sz w:val="20"/>
          <w:szCs w:val="20"/>
        </w:rPr>
        <w:t>4</w:t>
      </w:r>
      <w:r w:rsidR="002257B1" w:rsidRPr="002257B1">
        <w:rPr>
          <w:b/>
          <w:sz w:val="20"/>
          <w:szCs w:val="20"/>
        </w:rPr>
        <w:t xml:space="preserve"> pts</w:t>
      </w:r>
    </w:p>
    <w:p w14:paraId="70B2C4C1" w14:textId="52C01A9C" w:rsidR="00BC5F10" w:rsidRPr="007152FE" w:rsidRDefault="007152FE" w:rsidP="00FB15F0">
      <w:pPr>
        <w:spacing w:after="0" w:line="240" w:lineRule="auto"/>
        <w:rPr>
          <w:szCs w:val="24"/>
        </w:rPr>
      </w:pPr>
      <w:r w:rsidRPr="007152FE">
        <w:rPr>
          <w:szCs w:val="24"/>
        </w:rPr>
        <w:t>Résoudre les inéquations suivantes :</w:t>
      </w:r>
    </w:p>
    <w:p w14:paraId="4B9EA06C" w14:textId="662C7637" w:rsidR="007152FE" w:rsidRPr="009236BD" w:rsidRDefault="009236BD" w:rsidP="00BE233E">
      <w:pPr>
        <w:spacing w:line="240" w:lineRule="auto"/>
        <w:rPr>
          <w:rFonts w:eastAsiaTheme="minorEastAsia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1)</m:t>
          </m:r>
          <m:r>
            <w:rPr>
              <w:rFonts w:ascii="Cambria Math" w:hAnsi="Cambria Math"/>
              <w:szCs w:val="24"/>
            </w:rPr>
            <m:t xml:space="preserve">  </m:t>
          </m:r>
          <m:func>
            <m:funcPr>
              <m:ctrlPr>
                <w:rPr>
                  <w:rFonts w:ascii="Cambria Math" w:hAnsi="Cambria Math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ln</m:t>
              </m:r>
              <m:ctrlPr>
                <w:rPr>
                  <w:rFonts w:ascii="Cambria Math" w:hAnsi="Cambria Math"/>
                  <w:i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7x+2</m:t>
                  </m:r>
                </m:e>
              </m:d>
            </m:e>
          </m:func>
          <m:r>
            <w:rPr>
              <w:rFonts w:ascii="Cambria Math" w:hAnsi="Cambria Math"/>
              <w:szCs w:val="24"/>
            </w:rPr>
            <m:t>≥</m:t>
          </m:r>
          <m:func>
            <m:funcPr>
              <m:ctrlPr>
                <w:rPr>
                  <w:rFonts w:ascii="Cambria Math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ln</m:t>
              </m:r>
            </m:fName>
            <m:e>
              <m:r>
                <w:rPr>
                  <w:rFonts w:ascii="Cambria Math" w:hAnsi="Cambria Math"/>
                  <w:szCs w:val="24"/>
                </w:rPr>
                <m:t>(3-x)</m:t>
              </m:r>
            </m:e>
          </m:func>
        </m:oMath>
      </m:oMathPara>
    </w:p>
    <w:p w14:paraId="600AA3EA" w14:textId="4CFA5157" w:rsidR="00BE233E" w:rsidRPr="00FB15F0" w:rsidRDefault="009236BD" w:rsidP="00BE233E">
      <w:pPr>
        <w:spacing w:line="240" w:lineRule="auto"/>
        <w:rPr>
          <w:rFonts w:eastAsiaTheme="minorEastAsia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2)</m:t>
          </m:r>
          <m:r>
            <w:rPr>
              <w:rFonts w:ascii="Cambria Math" w:hAnsi="Cambria Math"/>
              <w:szCs w:val="24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ln</m:t>
              </m:r>
            </m:fName>
            <m:e>
              <m:r>
                <w:rPr>
                  <w:rFonts w:ascii="Cambria Math" w:hAnsi="Cambria Math"/>
                  <w:szCs w:val="24"/>
                </w:rPr>
                <m:t>(-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+4x+6)</m:t>
              </m:r>
            </m:e>
          </m:func>
          <m:r>
            <w:rPr>
              <w:rFonts w:ascii="Cambria Math" w:hAnsi="Cambria Math"/>
              <w:szCs w:val="24"/>
            </w:rPr>
            <m:t>&lt;0</m:t>
          </m:r>
        </m:oMath>
      </m:oMathPara>
    </w:p>
    <w:p w14:paraId="4B84A10F" w14:textId="5069124A" w:rsidR="00D04B06" w:rsidRPr="002257B1" w:rsidRDefault="00D04B06" w:rsidP="00FB15F0">
      <w:pPr>
        <w:spacing w:after="0"/>
        <w:rPr>
          <w:rFonts w:ascii="Algerian" w:hAnsi="Algerian"/>
          <w:b/>
          <w:szCs w:val="24"/>
        </w:rPr>
      </w:pPr>
      <w:bookmarkStart w:id="4" w:name="_Hlk157621114"/>
      <w:r w:rsidRPr="002257B1">
        <w:rPr>
          <w:rFonts w:ascii="Algerian" w:hAnsi="Algerian"/>
          <w:b/>
          <w:szCs w:val="24"/>
          <w:highlight w:val="darkGray"/>
        </w:rPr>
        <w:lastRenderedPageBreak/>
        <w:t xml:space="preserve">Exercice </w:t>
      </w:r>
      <w:r>
        <w:rPr>
          <w:rFonts w:ascii="Algerian" w:hAnsi="Algerian"/>
          <w:b/>
          <w:szCs w:val="24"/>
          <w:highlight w:val="darkGray"/>
        </w:rPr>
        <w:t>6</w:t>
      </w:r>
      <w:r w:rsidRPr="002257B1">
        <w:rPr>
          <w:rFonts w:ascii="Algerian" w:hAnsi="Algerian"/>
          <w:b/>
          <w:szCs w:val="24"/>
          <w:highlight w:val="darkGray"/>
        </w:rPr>
        <w:t xml:space="preserve"> </w:t>
      </w:r>
      <w:r w:rsidRPr="002257B1">
        <w:rPr>
          <w:rFonts w:ascii="Algerian" w:hAnsi="Algerian"/>
          <w:b/>
          <w:szCs w:val="24"/>
        </w:rPr>
        <w:tab/>
      </w:r>
      <w:bookmarkEnd w:id="4"/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 w:rsidRPr="002257B1">
        <w:rPr>
          <w:rFonts w:ascii="Algerian" w:hAnsi="Algerian"/>
          <w:b/>
          <w:szCs w:val="24"/>
        </w:rPr>
        <w:tab/>
      </w:r>
      <w:r>
        <w:rPr>
          <w:rFonts w:ascii="Algerian" w:hAnsi="Algerian"/>
          <w:b/>
          <w:szCs w:val="24"/>
        </w:rPr>
        <w:tab/>
      </w:r>
      <w:r w:rsidR="00FB15F0">
        <w:rPr>
          <w:b/>
          <w:sz w:val="20"/>
          <w:szCs w:val="20"/>
        </w:rPr>
        <w:t>19</w:t>
      </w:r>
      <w:r w:rsidRPr="002257B1">
        <w:rPr>
          <w:b/>
          <w:sz w:val="20"/>
          <w:szCs w:val="20"/>
        </w:rPr>
        <w:t xml:space="preserve"> pts</w:t>
      </w:r>
    </w:p>
    <w:p w14:paraId="319177A1" w14:textId="77777777" w:rsidR="00FB15F0" w:rsidRDefault="00FB15F0" w:rsidP="00FB15F0">
      <w:pPr>
        <w:pStyle w:val="Paragraphedeliste"/>
        <w:ind w:left="0"/>
        <w:rPr>
          <w:rFonts w:eastAsiaTheme="minorEastAsia"/>
        </w:rPr>
      </w:pPr>
    </w:p>
    <w:p w14:paraId="0C3D1A22" w14:textId="77777777" w:rsidR="00FB15F0" w:rsidRDefault="00FB15F0" w:rsidP="00FB15F0">
      <w:pPr>
        <w:pStyle w:val="Paragraphedeliste"/>
        <w:ind w:left="0"/>
        <w:rPr>
          <w:rFonts w:eastAsiaTheme="minorEastAsia"/>
        </w:rPr>
      </w:pPr>
    </w:p>
    <w:p w14:paraId="1CE55504" w14:textId="34A72B83" w:rsidR="00C20A10" w:rsidRDefault="00FB15F0" w:rsidP="00FB15F0">
      <w:pPr>
        <w:pStyle w:val="Paragraphedeliste"/>
        <w:ind w:left="0"/>
        <w:rPr>
          <w:rFonts w:eastAsiaTheme="minorEastAsia"/>
        </w:rPr>
      </w:pPr>
      <w:r>
        <w:rPr>
          <w:noProof/>
        </w:rPr>
        <w:drawing>
          <wp:inline distT="0" distB="0" distL="0" distR="0" wp14:anchorId="7CDA528E" wp14:editId="3158527A">
            <wp:extent cx="6390640" cy="7540625"/>
            <wp:effectExtent l="0" t="0" r="0" b="3175"/>
            <wp:docPr id="18970270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270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754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CA633" w14:textId="77777777" w:rsidR="00FB15F0" w:rsidRDefault="00FB15F0" w:rsidP="00FB15F0">
      <w:pPr>
        <w:pStyle w:val="Paragraphedeliste"/>
        <w:rPr>
          <w:rFonts w:eastAsiaTheme="minorEastAsia"/>
        </w:rPr>
      </w:pPr>
    </w:p>
    <w:p w14:paraId="19C62C1E" w14:textId="77777777" w:rsidR="00FB15F0" w:rsidRDefault="00FB15F0" w:rsidP="00FB15F0">
      <w:pPr>
        <w:pStyle w:val="Paragraphedeliste"/>
        <w:rPr>
          <w:rFonts w:eastAsiaTheme="minorEastAsia"/>
        </w:rPr>
      </w:pPr>
    </w:p>
    <w:p w14:paraId="5D118817" w14:textId="77777777" w:rsidR="00FB15F0" w:rsidRDefault="00FB15F0" w:rsidP="00FB15F0">
      <w:pPr>
        <w:pStyle w:val="Paragraphedeliste"/>
        <w:rPr>
          <w:rFonts w:eastAsiaTheme="minorEastAsia"/>
        </w:rPr>
      </w:pPr>
    </w:p>
    <w:p w14:paraId="57261754" w14:textId="77777777" w:rsidR="00FB15F0" w:rsidRDefault="00FB15F0" w:rsidP="00FB15F0">
      <w:pPr>
        <w:pStyle w:val="Paragraphedeliste"/>
        <w:rPr>
          <w:rFonts w:eastAsiaTheme="minorEastAsia"/>
        </w:rPr>
      </w:pPr>
    </w:p>
    <w:p w14:paraId="6E375B19" w14:textId="77777777" w:rsidR="00FB15F0" w:rsidRDefault="00FB15F0" w:rsidP="00FB15F0">
      <w:pPr>
        <w:pStyle w:val="Paragraphedeliste"/>
        <w:rPr>
          <w:rFonts w:eastAsiaTheme="minorEastAsia"/>
        </w:rPr>
      </w:pPr>
    </w:p>
    <w:p w14:paraId="17314901" w14:textId="2A2846B3" w:rsidR="00FB15F0" w:rsidRDefault="00FB15F0" w:rsidP="00FB15F0">
      <w:pPr>
        <w:pStyle w:val="Paragraphedeliste"/>
        <w:ind w:left="0"/>
        <w:rPr>
          <w:rFonts w:eastAsiaTheme="minorEastAsia"/>
        </w:rPr>
      </w:pPr>
      <w:r>
        <w:rPr>
          <w:noProof/>
        </w:rPr>
        <w:drawing>
          <wp:inline distT="0" distB="0" distL="0" distR="0" wp14:anchorId="6DCAC6E3" wp14:editId="30E05BA3">
            <wp:extent cx="6390640" cy="4350385"/>
            <wp:effectExtent l="0" t="0" r="0" b="0"/>
            <wp:docPr id="1829592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92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53653" w14:textId="77777777" w:rsidR="00FB15F0" w:rsidRDefault="00FB15F0" w:rsidP="00FB15F0">
      <w:pPr>
        <w:pStyle w:val="Paragraphedeliste"/>
        <w:ind w:left="0"/>
        <w:rPr>
          <w:rFonts w:eastAsiaTheme="minorEastAsia"/>
        </w:rPr>
      </w:pPr>
      <w:r>
        <w:rPr>
          <w:noProof/>
        </w:rPr>
        <w:drawing>
          <wp:inline distT="0" distB="0" distL="0" distR="0" wp14:anchorId="736F0918" wp14:editId="5E6EA186">
            <wp:extent cx="6390640" cy="1971675"/>
            <wp:effectExtent l="0" t="0" r="0" b="9525"/>
            <wp:docPr id="853483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8354" name=""/>
                    <pic:cNvPicPr/>
                  </pic:nvPicPr>
                  <pic:blipFill rotWithShape="1">
                    <a:blip r:embed="rId10"/>
                    <a:srcRect b="62707"/>
                    <a:stretch/>
                  </pic:blipFill>
                  <pic:spPr bwMode="auto">
                    <a:xfrm>
                      <a:off x="0" y="0"/>
                      <a:ext cx="639064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7BE0AD" w14:textId="5537708A" w:rsidR="00FB15F0" w:rsidRDefault="00FB15F0" w:rsidP="00FB15F0">
      <w:pPr>
        <w:pStyle w:val="Paragraphedeliste"/>
        <w:ind w:left="0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4BA0D41B" wp14:editId="6FF6CE18">
            <wp:extent cx="3457575" cy="2932185"/>
            <wp:effectExtent l="0" t="0" r="0" b="1905"/>
            <wp:docPr id="13486942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8354" name=""/>
                    <pic:cNvPicPr/>
                  </pic:nvPicPr>
                  <pic:blipFill rotWithShape="1">
                    <a:blip r:embed="rId10"/>
                    <a:srcRect t="38734" r="40233"/>
                    <a:stretch/>
                  </pic:blipFill>
                  <pic:spPr bwMode="auto">
                    <a:xfrm>
                      <a:off x="0" y="0"/>
                      <a:ext cx="3467315" cy="2940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C851F8" w14:textId="7DABFFFE" w:rsidR="00FB15F0" w:rsidRDefault="00FB15F0" w:rsidP="00FB15F0">
      <w:pPr>
        <w:pStyle w:val="Paragraphedeliste"/>
        <w:ind w:left="0"/>
        <w:rPr>
          <w:rFonts w:eastAsiaTheme="minorEastAsia"/>
        </w:rPr>
      </w:pPr>
      <w:r>
        <w:rPr>
          <w:noProof/>
        </w:rPr>
        <w:drawing>
          <wp:inline distT="0" distB="0" distL="0" distR="0" wp14:anchorId="4A88B37A" wp14:editId="300FF8A1">
            <wp:extent cx="6390640" cy="5196840"/>
            <wp:effectExtent l="0" t="0" r="0" b="3810"/>
            <wp:docPr id="20436137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137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C71AB" w14:textId="77777777" w:rsidR="00FB15F0" w:rsidRDefault="00FB15F0" w:rsidP="00FB15F0">
      <w:pPr>
        <w:pStyle w:val="Paragraphedeliste"/>
        <w:rPr>
          <w:rFonts w:eastAsiaTheme="minorEastAsia"/>
        </w:rPr>
      </w:pPr>
    </w:p>
    <w:p w14:paraId="01E1823A" w14:textId="77777777" w:rsidR="00FB15F0" w:rsidRDefault="00FB15F0" w:rsidP="0076215C">
      <w:pPr>
        <w:pStyle w:val="Paragraphedeliste"/>
        <w:rPr>
          <w:rFonts w:eastAsiaTheme="minorEastAsia"/>
        </w:rPr>
      </w:pPr>
    </w:p>
    <w:p w14:paraId="15941DD8" w14:textId="77777777" w:rsidR="00FB15F0" w:rsidRDefault="00FB15F0" w:rsidP="0076215C">
      <w:pPr>
        <w:pStyle w:val="Paragraphedeliste"/>
        <w:rPr>
          <w:rFonts w:eastAsiaTheme="minorEastAsia"/>
        </w:rPr>
      </w:pPr>
    </w:p>
    <w:p w14:paraId="1B174D14" w14:textId="77777777" w:rsidR="00FB15F0" w:rsidRDefault="00FB15F0" w:rsidP="0076215C">
      <w:pPr>
        <w:pStyle w:val="Paragraphedeliste"/>
        <w:rPr>
          <w:rFonts w:eastAsiaTheme="minorEastAsia"/>
        </w:rPr>
      </w:pPr>
    </w:p>
    <w:p w14:paraId="303F6BC4" w14:textId="77777777" w:rsidR="00FB15F0" w:rsidRDefault="00FB15F0" w:rsidP="0076215C">
      <w:pPr>
        <w:pStyle w:val="Paragraphedeliste"/>
        <w:rPr>
          <w:rFonts w:eastAsiaTheme="minorEastAsia"/>
        </w:rPr>
      </w:pPr>
    </w:p>
    <w:p w14:paraId="238E420A" w14:textId="67F4AA8A" w:rsidR="0076215C" w:rsidRDefault="0076215C" w:rsidP="0076215C">
      <w:pPr>
        <w:pStyle w:val="Paragraphedeliste"/>
        <w:rPr>
          <w:rFonts w:eastAsiaTheme="minorEastAsia"/>
        </w:rPr>
      </w:pPr>
      <w:r w:rsidRPr="002257B1">
        <w:rPr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5FCC6" wp14:editId="1569CF2C">
                <wp:simplePos x="0" y="0"/>
                <wp:positionH relativeFrom="margin">
                  <wp:align>right</wp:align>
                </wp:positionH>
                <wp:positionV relativeFrom="paragraph">
                  <wp:posOffset>340995</wp:posOffset>
                </wp:positionV>
                <wp:extent cx="6372225" cy="12192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A1E1E" w14:textId="77777777" w:rsidR="0028279A" w:rsidRPr="006D6565" w:rsidRDefault="0028279A" w:rsidP="0028279A">
                            <w:pPr>
                              <w:pStyle w:val="Sansinterligne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6565">
                              <w:rPr>
                                <w:b/>
                                <w:bCs/>
                                <w:szCs w:val="24"/>
                              </w:rPr>
                              <w:t>•</w:t>
                            </w:r>
                            <w:r w:rsidRPr="006D656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Madame et Monsieur Dehunegalzero ont une fille, comment s’appelle-t-elle ? ln….</w:t>
                            </w:r>
                          </w:p>
                          <w:p w14:paraId="77524E65" w14:textId="77777777" w:rsidR="0028279A" w:rsidRDefault="0028279A" w:rsidP="0028279A">
                            <w:pPr>
                              <w:pStyle w:val="Sansinterligne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656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Eh oui, avec la belle ln, on se fend la poire… Avez-vous la réf ???</w:t>
                            </w:r>
                          </w:p>
                          <w:p w14:paraId="2B966F4E" w14:textId="77777777" w:rsidR="0028279A" w:rsidRPr="006D6565" w:rsidRDefault="0028279A" w:rsidP="0028279A">
                            <w:pPr>
                              <w:pStyle w:val="Sansinterligne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538CB7E" w14:textId="0F87C5A0" w:rsidR="0028279A" w:rsidRDefault="0028279A" w:rsidP="0028279A">
                            <w:pPr>
                              <w:pStyle w:val="Sansinterligne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6565">
                              <w:rPr>
                                <w:b/>
                                <w:bCs/>
                                <w:szCs w:val="24"/>
                              </w:rPr>
                              <w:t>•</w:t>
                            </w:r>
                            <w:r w:rsidRPr="006D656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Logarithme et exponentielle sont dans un bateau. Tout à coup, Logarithme s'exclame, paniquée : "attention, on dérive ! ". Exponentielle lui répond "je m'en fiche !".</w:t>
                            </w:r>
                            <w:r w:rsidR="009236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Logarithme rétorque : « moi, à l’inverse</w:t>
                            </w:r>
                            <w:r w:rsidR="007621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</w:t>
                            </w:r>
                            <w:r w:rsidR="009236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  <w:p w14:paraId="5C97705A" w14:textId="15A62736" w:rsidR="0028279A" w:rsidRDefault="0028279A" w:rsidP="0028279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6D656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38BE15D2" w14:textId="1C08800A" w:rsidR="0028279A" w:rsidRPr="006D6565" w:rsidRDefault="009236BD" w:rsidP="0028279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</w:t>
                            </w:r>
                            <w:r w:rsidR="0028279A" w:rsidRPr="006D6565">
                              <w:rPr>
                                <w:b/>
                                <w:sz w:val="20"/>
                              </w:rPr>
                              <w:t>i hi hi hi hi…. Allez vite, au boulot…. Bon courage….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5FCC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450.55pt;margin-top:26.85pt;width:501.75pt;height:9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" fillcolor="white [3201]" strokeweight=".5pt">
                <v:textbox>
                  <w:txbxContent>
                    <w:p w14:paraId="76AA1E1E" w14:textId="77777777" w:rsidR="0028279A" w:rsidRPr="006D6565" w:rsidRDefault="0028279A" w:rsidP="0028279A">
                      <w:pPr>
                        <w:pStyle w:val="Sansinterligne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D6565">
                        <w:rPr>
                          <w:b/>
                          <w:bCs/>
                          <w:szCs w:val="24"/>
                        </w:rPr>
                        <w:t>•</w:t>
                      </w:r>
                      <w:r w:rsidRPr="006D656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Madame et Monsieur </w:t>
                      </w:r>
                      <w:proofErr w:type="spellStart"/>
                      <w:r w:rsidRPr="006D6565">
                        <w:rPr>
                          <w:b/>
                          <w:bCs/>
                          <w:sz w:val="20"/>
                          <w:szCs w:val="20"/>
                        </w:rPr>
                        <w:t>Dehunegalzero</w:t>
                      </w:r>
                      <w:proofErr w:type="spellEnd"/>
                      <w:r w:rsidRPr="006D656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ont une fille, comment s’appelle-t-elle ? ln….</w:t>
                      </w:r>
                    </w:p>
                    <w:p w14:paraId="77524E65" w14:textId="77777777" w:rsidR="0028279A" w:rsidRDefault="0028279A" w:rsidP="0028279A">
                      <w:pPr>
                        <w:pStyle w:val="Sansinterligne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D6565">
                        <w:rPr>
                          <w:b/>
                          <w:bCs/>
                          <w:sz w:val="20"/>
                          <w:szCs w:val="20"/>
                        </w:rPr>
                        <w:t>Eh oui, avec la belle ln, on se fend la poire… Avez-vous la réf ???</w:t>
                      </w:r>
                    </w:p>
                    <w:p w14:paraId="2B966F4E" w14:textId="77777777" w:rsidR="0028279A" w:rsidRPr="006D6565" w:rsidRDefault="0028279A" w:rsidP="0028279A">
                      <w:pPr>
                        <w:pStyle w:val="Sansinterligne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538CB7E" w14:textId="0F87C5A0" w:rsidR="0028279A" w:rsidRDefault="0028279A" w:rsidP="0028279A">
                      <w:pPr>
                        <w:pStyle w:val="Sansinterligne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D6565">
                        <w:rPr>
                          <w:b/>
                          <w:bCs/>
                          <w:szCs w:val="24"/>
                        </w:rPr>
                        <w:t>•</w:t>
                      </w:r>
                      <w:r w:rsidRPr="006D656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Logarithme et exponentielle sont dans un bateau. Tout à coup, Logarithme s'exclame, paniquée : "attention, on dérive ! ". Exponentielle lui répond "je m'en fiche !".</w:t>
                      </w:r>
                      <w:r w:rsidR="009236B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Logarithme rétorque : « moi, à l’inverse</w:t>
                      </w:r>
                      <w:r w:rsidR="0076215C">
                        <w:rPr>
                          <w:b/>
                          <w:bCs/>
                          <w:sz w:val="20"/>
                          <w:szCs w:val="20"/>
                        </w:rPr>
                        <w:t>………</w:t>
                      </w:r>
                      <w:r w:rsidR="009236BD">
                        <w:rPr>
                          <w:b/>
                          <w:bCs/>
                          <w:sz w:val="20"/>
                          <w:szCs w:val="20"/>
                        </w:rPr>
                        <w:t> »</w:t>
                      </w:r>
                    </w:p>
                    <w:p w14:paraId="5C97705A" w14:textId="15A62736" w:rsidR="0028279A" w:rsidRDefault="0028279A" w:rsidP="0028279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6D6565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38BE15D2" w14:textId="1C08800A" w:rsidR="0028279A" w:rsidRPr="006D6565" w:rsidRDefault="009236BD" w:rsidP="0028279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</w:t>
                      </w:r>
                      <w:r w:rsidR="0028279A" w:rsidRPr="006D6565">
                        <w:rPr>
                          <w:b/>
                          <w:sz w:val="20"/>
                        </w:rPr>
                        <w:t xml:space="preserve">i </w:t>
                      </w:r>
                      <w:proofErr w:type="spellStart"/>
                      <w:r w:rsidR="0028279A" w:rsidRPr="006D6565">
                        <w:rPr>
                          <w:b/>
                          <w:sz w:val="20"/>
                        </w:rPr>
                        <w:t>hi</w:t>
                      </w:r>
                      <w:proofErr w:type="spellEnd"/>
                      <w:r w:rsidR="0028279A" w:rsidRPr="006D6565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="0028279A" w:rsidRPr="006D6565">
                        <w:rPr>
                          <w:b/>
                          <w:sz w:val="20"/>
                        </w:rPr>
                        <w:t>hi</w:t>
                      </w:r>
                      <w:proofErr w:type="spellEnd"/>
                      <w:r w:rsidR="0028279A" w:rsidRPr="006D6565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="0028279A" w:rsidRPr="006D6565">
                        <w:rPr>
                          <w:b/>
                          <w:sz w:val="20"/>
                        </w:rPr>
                        <w:t>hi</w:t>
                      </w:r>
                      <w:proofErr w:type="spellEnd"/>
                      <w:r w:rsidR="0028279A" w:rsidRPr="006D6565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="0028279A" w:rsidRPr="006D6565">
                        <w:rPr>
                          <w:b/>
                          <w:sz w:val="20"/>
                        </w:rPr>
                        <w:t>hi</w:t>
                      </w:r>
                      <w:proofErr w:type="spellEnd"/>
                      <w:r w:rsidR="0028279A" w:rsidRPr="006D6565">
                        <w:rPr>
                          <w:b/>
                          <w:sz w:val="20"/>
                        </w:rPr>
                        <w:t>…. Allez vite, au boulot…. Bon courage….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9657EA" w14:textId="77777777" w:rsidR="00534FA6" w:rsidRPr="00C20A10" w:rsidRDefault="00534FA6" w:rsidP="0076215C">
      <w:pPr>
        <w:pStyle w:val="Paragraphedeliste"/>
        <w:rPr>
          <w:rFonts w:eastAsiaTheme="minorEastAsia"/>
        </w:rPr>
      </w:pPr>
    </w:p>
    <w:p w14:paraId="6653C730" w14:textId="02B9F588" w:rsidR="00412C70" w:rsidRDefault="00412C70"/>
    <w:sectPr w:rsidR="00412C70" w:rsidSect="0028279A">
      <w:type w:val="continuous"/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B938C" w14:textId="77777777" w:rsidR="0076215C" w:rsidRDefault="0076215C" w:rsidP="0076215C">
      <w:pPr>
        <w:spacing w:after="0" w:line="240" w:lineRule="auto"/>
      </w:pPr>
      <w:r>
        <w:separator/>
      </w:r>
    </w:p>
  </w:endnote>
  <w:endnote w:type="continuationSeparator" w:id="0">
    <w:p w14:paraId="4F523131" w14:textId="77777777" w:rsidR="0076215C" w:rsidRDefault="0076215C" w:rsidP="0076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741760"/>
      <w:docPartObj>
        <w:docPartGallery w:val="Page Numbers (Bottom of Page)"/>
        <w:docPartUnique/>
      </w:docPartObj>
    </w:sdtPr>
    <w:sdtEndPr/>
    <w:sdtContent>
      <w:p w14:paraId="31A265C8" w14:textId="6CAE7579" w:rsidR="0076215C" w:rsidRDefault="0076215C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CFBD74C" wp14:editId="711E54F5">
                  <wp:extent cx="5467350" cy="54610"/>
                  <wp:effectExtent l="9525" t="19050" r="9525" b="12065"/>
                  <wp:docPr id="990613418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32A543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3E277D80" w14:textId="3B595213" w:rsidR="0076215C" w:rsidRDefault="0076215C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6A6AE" w14:textId="77777777" w:rsidR="0076215C" w:rsidRDefault="0076215C" w:rsidP="0076215C">
      <w:pPr>
        <w:spacing w:after="0" w:line="240" w:lineRule="auto"/>
      </w:pPr>
      <w:r>
        <w:separator/>
      </w:r>
    </w:p>
  </w:footnote>
  <w:footnote w:type="continuationSeparator" w:id="0">
    <w:p w14:paraId="29D42804" w14:textId="77777777" w:rsidR="0076215C" w:rsidRDefault="0076215C" w:rsidP="0076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37D"/>
    <w:multiLevelType w:val="hybridMultilevel"/>
    <w:tmpl w:val="427AD2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17F8"/>
    <w:multiLevelType w:val="hybridMultilevel"/>
    <w:tmpl w:val="4A503642"/>
    <w:lvl w:ilvl="0" w:tplc="01D0EF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36B6"/>
    <w:multiLevelType w:val="hybridMultilevel"/>
    <w:tmpl w:val="12B058D4"/>
    <w:lvl w:ilvl="0" w:tplc="371A72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39F"/>
    <w:multiLevelType w:val="hybridMultilevel"/>
    <w:tmpl w:val="15D291BC"/>
    <w:lvl w:ilvl="0" w:tplc="6C8242F2">
      <w:start w:val="1"/>
      <w:numFmt w:val="decimal"/>
      <w:lvlText w:val="%1)"/>
      <w:lvlJc w:val="left"/>
      <w:pPr>
        <w:ind w:left="1428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280084"/>
    <w:multiLevelType w:val="hybridMultilevel"/>
    <w:tmpl w:val="11A2E7EC"/>
    <w:lvl w:ilvl="0" w:tplc="DFF2E34E">
      <w:start w:val="1"/>
      <w:numFmt w:val="decimal"/>
      <w:lvlText w:val="%1)"/>
      <w:lvlJc w:val="left"/>
      <w:pPr>
        <w:ind w:left="163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2303279"/>
    <w:multiLevelType w:val="hybridMultilevel"/>
    <w:tmpl w:val="82D24C8C"/>
    <w:lvl w:ilvl="0" w:tplc="FB0A36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62667"/>
    <w:multiLevelType w:val="hybridMultilevel"/>
    <w:tmpl w:val="C5FA8F34"/>
    <w:lvl w:ilvl="0" w:tplc="6A5A56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271C0"/>
    <w:multiLevelType w:val="hybridMultilevel"/>
    <w:tmpl w:val="E76E0366"/>
    <w:lvl w:ilvl="0" w:tplc="C15429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559ED"/>
    <w:multiLevelType w:val="hybridMultilevel"/>
    <w:tmpl w:val="30EEA02A"/>
    <w:lvl w:ilvl="0" w:tplc="CFE2CD08">
      <w:start w:val="1"/>
      <w:numFmt w:val="decimal"/>
      <w:lvlText w:val="%1)"/>
      <w:lvlJc w:val="left"/>
      <w:pPr>
        <w:ind w:left="735" w:hanging="375"/>
      </w:pPr>
      <w:rPr>
        <w:rFonts w:ascii="Cambria Math" w:eastAsiaTheme="minorHAnsi" w:hAnsi="Cambria Math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6099C"/>
    <w:multiLevelType w:val="hybridMultilevel"/>
    <w:tmpl w:val="1F7C1B20"/>
    <w:lvl w:ilvl="0" w:tplc="FE20DE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F788F"/>
    <w:multiLevelType w:val="hybridMultilevel"/>
    <w:tmpl w:val="150251FE"/>
    <w:lvl w:ilvl="0" w:tplc="D472D2E4">
      <w:start w:val="2"/>
      <w:numFmt w:val="lowerLetter"/>
      <w:lvlText w:val="%1)"/>
      <w:lvlJc w:val="left"/>
      <w:pPr>
        <w:ind w:left="108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AC7F8B"/>
    <w:multiLevelType w:val="hybridMultilevel"/>
    <w:tmpl w:val="C05E6582"/>
    <w:lvl w:ilvl="0" w:tplc="82FCA73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60300">
    <w:abstractNumId w:val="2"/>
  </w:num>
  <w:num w:numId="2" w16cid:durableId="11734969">
    <w:abstractNumId w:val="9"/>
  </w:num>
  <w:num w:numId="3" w16cid:durableId="489908525">
    <w:abstractNumId w:val="3"/>
  </w:num>
  <w:num w:numId="4" w16cid:durableId="30613681">
    <w:abstractNumId w:val="4"/>
  </w:num>
  <w:num w:numId="5" w16cid:durableId="977537001">
    <w:abstractNumId w:val="0"/>
  </w:num>
  <w:num w:numId="6" w16cid:durableId="1980068830">
    <w:abstractNumId w:val="8"/>
  </w:num>
  <w:num w:numId="7" w16cid:durableId="651758193">
    <w:abstractNumId w:val="11"/>
  </w:num>
  <w:num w:numId="8" w16cid:durableId="1170294335">
    <w:abstractNumId w:val="10"/>
  </w:num>
  <w:num w:numId="9" w16cid:durableId="166723666">
    <w:abstractNumId w:val="7"/>
  </w:num>
  <w:num w:numId="10" w16cid:durableId="569462993">
    <w:abstractNumId w:val="5"/>
  </w:num>
  <w:num w:numId="11" w16cid:durableId="1459566229">
    <w:abstractNumId w:val="6"/>
  </w:num>
  <w:num w:numId="12" w16cid:durableId="152312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E4"/>
    <w:rsid w:val="000C0C09"/>
    <w:rsid w:val="00135AE4"/>
    <w:rsid w:val="00184487"/>
    <w:rsid w:val="001C5EA6"/>
    <w:rsid w:val="001D0671"/>
    <w:rsid w:val="0020023E"/>
    <w:rsid w:val="002257B1"/>
    <w:rsid w:val="002557B7"/>
    <w:rsid w:val="0028279A"/>
    <w:rsid w:val="00295C76"/>
    <w:rsid w:val="003B2174"/>
    <w:rsid w:val="00412C70"/>
    <w:rsid w:val="00432171"/>
    <w:rsid w:val="004B1786"/>
    <w:rsid w:val="004B7723"/>
    <w:rsid w:val="00534FA6"/>
    <w:rsid w:val="005E5F6B"/>
    <w:rsid w:val="006A2852"/>
    <w:rsid w:val="007152FE"/>
    <w:rsid w:val="00752601"/>
    <w:rsid w:val="0076215C"/>
    <w:rsid w:val="007B47CD"/>
    <w:rsid w:val="00820791"/>
    <w:rsid w:val="00850EDE"/>
    <w:rsid w:val="008B36F8"/>
    <w:rsid w:val="008D3F70"/>
    <w:rsid w:val="008F313F"/>
    <w:rsid w:val="009236BD"/>
    <w:rsid w:val="009A1072"/>
    <w:rsid w:val="009D1B4D"/>
    <w:rsid w:val="00A023DA"/>
    <w:rsid w:val="00A17955"/>
    <w:rsid w:val="00AE7DBD"/>
    <w:rsid w:val="00BC5F10"/>
    <w:rsid w:val="00BE233E"/>
    <w:rsid w:val="00BE47B5"/>
    <w:rsid w:val="00C20A10"/>
    <w:rsid w:val="00D04B06"/>
    <w:rsid w:val="00D5737B"/>
    <w:rsid w:val="00E6061C"/>
    <w:rsid w:val="00EC6648"/>
    <w:rsid w:val="00F01E41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486670"/>
  <w15:chartTrackingRefBased/>
  <w15:docId w15:val="{186F93D1-4048-4D12-9F95-9F8203A8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79A"/>
    <w:pPr>
      <w:spacing w:after="200" w:line="276" w:lineRule="auto"/>
    </w:pPr>
    <w:rPr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279A"/>
    <w:pPr>
      <w:ind w:left="720"/>
      <w:contextualSpacing/>
    </w:pPr>
  </w:style>
  <w:style w:type="paragraph" w:styleId="Sansinterligne">
    <w:name w:val="No Spacing"/>
    <w:uiPriority w:val="1"/>
    <w:qFormat/>
    <w:rsid w:val="0028279A"/>
    <w:pPr>
      <w:spacing w:after="0" w:line="240" w:lineRule="auto"/>
    </w:pPr>
    <w:rPr>
      <w:szCs w:val="22"/>
    </w:rPr>
  </w:style>
  <w:style w:type="character" w:styleId="Textedelespacerserv">
    <w:name w:val="Placeholder Text"/>
    <w:basedOn w:val="Policepardfaut"/>
    <w:uiPriority w:val="99"/>
    <w:semiHidden/>
    <w:rsid w:val="00A023DA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76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15C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6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15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13</cp:revision>
  <cp:lastPrinted>2025-03-02T15:14:00Z</cp:lastPrinted>
  <dcterms:created xsi:type="dcterms:W3CDTF">2024-01-28T10:22:00Z</dcterms:created>
  <dcterms:modified xsi:type="dcterms:W3CDTF">2025-03-02T15:18:00Z</dcterms:modified>
</cp:coreProperties>
</file>